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85C8" w14:textId="63F3C53F" w:rsidR="00E81876" w:rsidRDefault="006D7CB3" w:rsidP="006D7CB3">
      <w:pPr>
        <w:spacing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Hello</w:t>
      </w:r>
      <w:proofErr w:type="gramEnd"/>
      <w:r>
        <w:rPr>
          <w:sz w:val="28"/>
          <w:szCs w:val="28"/>
        </w:rPr>
        <w:t xml:space="preserve"> </w:t>
      </w:r>
      <w:r w:rsidR="00D62EBE">
        <w:rPr>
          <w:sz w:val="28"/>
          <w:szCs w:val="28"/>
        </w:rPr>
        <w:t>I’m</w:t>
      </w:r>
      <w:r>
        <w:rPr>
          <w:sz w:val="28"/>
          <w:szCs w:val="28"/>
        </w:rPr>
        <w:t xml:space="preserve"> </w:t>
      </w:r>
      <w:r w:rsidR="001F6017">
        <w:rPr>
          <w:sz w:val="28"/>
          <w:szCs w:val="28"/>
        </w:rPr>
        <w:t xml:space="preserve">Di and </w:t>
      </w:r>
      <w:r>
        <w:rPr>
          <w:sz w:val="28"/>
          <w:szCs w:val="28"/>
        </w:rPr>
        <w:t xml:space="preserve">I took over as Parish Clerk in February and so am still finding my feet. </w:t>
      </w:r>
    </w:p>
    <w:p w14:paraId="7823F46A" w14:textId="19E2FE1F" w:rsidR="001F6017" w:rsidRDefault="006D7CB3" w:rsidP="006D7CB3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The first </w:t>
      </w:r>
      <w:r w:rsidR="006910FD">
        <w:rPr>
          <w:sz w:val="28"/>
          <w:szCs w:val="28"/>
        </w:rPr>
        <w:t xml:space="preserve">financial </w:t>
      </w:r>
      <w:r>
        <w:rPr>
          <w:sz w:val="28"/>
          <w:szCs w:val="28"/>
        </w:rPr>
        <w:t>issue I en</w:t>
      </w:r>
      <w:r w:rsidR="00E81876">
        <w:rPr>
          <w:sz w:val="28"/>
          <w:szCs w:val="28"/>
        </w:rPr>
        <w:t xml:space="preserve">countered </w:t>
      </w:r>
      <w:r>
        <w:rPr>
          <w:sz w:val="28"/>
          <w:szCs w:val="28"/>
        </w:rPr>
        <w:t xml:space="preserve">was </w:t>
      </w:r>
      <w:r w:rsidR="001F6017">
        <w:rPr>
          <w:sz w:val="28"/>
          <w:szCs w:val="28"/>
        </w:rPr>
        <w:t xml:space="preserve">an attempt by the PC </w:t>
      </w:r>
      <w:r>
        <w:rPr>
          <w:sz w:val="28"/>
          <w:szCs w:val="28"/>
        </w:rPr>
        <w:t xml:space="preserve">to recover </w:t>
      </w:r>
      <w:r w:rsidR="00D62EBE">
        <w:rPr>
          <w:sz w:val="28"/>
          <w:szCs w:val="28"/>
        </w:rPr>
        <w:t xml:space="preserve">- </w:t>
      </w:r>
      <w:r w:rsidR="001F6017">
        <w:rPr>
          <w:sz w:val="28"/>
          <w:szCs w:val="28"/>
        </w:rPr>
        <w:t>the not</w:t>
      </w:r>
      <w:r>
        <w:rPr>
          <w:sz w:val="28"/>
          <w:szCs w:val="28"/>
        </w:rPr>
        <w:t xml:space="preserve"> </w:t>
      </w:r>
      <w:r w:rsidR="001F6017">
        <w:rPr>
          <w:sz w:val="28"/>
          <w:szCs w:val="28"/>
        </w:rPr>
        <w:t>in</w:t>
      </w:r>
      <w:r>
        <w:rPr>
          <w:sz w:val="28"/>
          <w:szCs w:val="28"/>
        </w:rPr>
        <w:t>substantial sum of</w:t>
      </w:r>
      <w:r w:rsidR="001F6017">
        <w:rPr>
          <w:sz w:val="28"/>
          <w:szCs w:val="28"/>
        </w:rPr>
        <w:t xml:space="preserve"> </w:t>
      </w:r>
      <w:r w:rsidR="00D62EBE">
        <w:rPr>
          <w:sz w:val="28"/>
          <w:szCs w:val="28"/>
        </w:rPr>
        <w:t xml:space="preserve">- </w:t>
      </w:r>
      <w:r w:rsidR="001F6017">
        <w:rPr>
          <w:sz w:val="28"/>
          <w:szCs w:val="28"/>
        </w:rPr>
        <w:t>£109,313 of</w:t>
      </w:r>
      <w:r>
        <w:rPr>
          <w:sz w:val="28"/>
          <w:szCs w:val="28"/>
        </w:rPr>
        <w:t xml:space="preserve"> </w:t>
      </w:r>
      <w:r w:rsidR="001F6017">
        <w:rPr>
          <w:sz w:val="28"/>
          <w:szCs w:val="28"/>
        </w:rPr>
        <w:t>section</w:t>
      </w:r>
      <w:r w:rsidR="00E81876">
        <w:rPr>
          <w:sz w:val="28"/>
          <w:szCs w:val="28"/>
        </w:rPr>
        <w:t xml:space="preserve"> </w:t>
      </w:r>
      <w:r>
        <w:rPr>
          <w:sz w:val="28"/>
          <w:szCs w:val="28"/>
        </w:rPr>
        <w:t>106 monies</w:t>
      </w:r>
      <w:r w:rsidR="001F6017">
        <w:rPr>
          <w:sz w:val="28"/>
          <w:szCs w:val="28"/>
        </w:rPr>
        <w:t xml:space="preserve">. These are contributions developers </w:t>
      </w:r>
      <w:r w:rsidR="00E81876">
        <w:rPr>
          <w:sz w:val="28"/>
          <w:szCs w:val="28"/>
        </w:rPr>
        <w:t xml:space="preserve">must make </w:t>
      </w:r>
      <w:r w:rsidR="001F6017">
        <w:rPr>
          <w:sz w:val="28"/>
          <w:szCs w:val="28"/>
        </w:rPr>
        <w:t>towards the costs of providing community and social infrastructure</w:t>
      </w:r>
      <w:r w:rsidR="00D62EBE">
        <w:rPr>
          <w:sz w:val="28"/>
          <w:szCs w:val="28"/>
        </w:rPr>
        <w:t xml:space="preserve"> and relate back to an affordable housing dwelling that was built years ago at Banham Yard</w:t>
      </w:r>
      <w:r w:rsidR="001F6017">
        <w:rPr>
          <w:sz w:val="28"/>
          <w:szCs w:val="28"/>
        </w:rPr>
        <w:t xml:space="preserve">. </w:t>
      </w:r>
      <w:proofErr w:type="spellStart"/>
      <w:r w:rsidR="001F6017">
        <w:rPr>
          <w:sz w:val="28"/>
          <w:szCs w:val="28"/>
        </w:rPr>
        <w:t>Babergh</w:t>
      </w:r>
      <w:proofErr w:type="spellEnd"/>
      <w:r w:rsidR="001F6017">
        <w:rPr>
          <w:sz w:val="28"/>
          <w:szCs w:val="28"/>
        </w:rPr>
        <w:t xml:space="preserve"> </w:t>
      </w:r>
      <w:r w:rsidR="00D62EBE">
        <w:rPr>
          <w:sz w:val="28"/>
          <w:szCs w:val="28"/>
        </w:rPr>
        <w:t xml:space="preserve">hasn’t released the money and insists it </w:t>
      </w:r>
      <w:r w:rsidR="00E81876">
        <w:rPr>
          <w:sz w:val="28"/>
          <w:szCs w:val="28"/>
        </w:rPr>
        <w:t>must be</w:t>
      </w:r>
      <w:r w:rsidR="001F6017">
        <w:rPr>
          <w:sz w:val="28"/>
          <w:szCs w:val="28"/>
        </w:rPr>
        <w:t xml:space="preserve"> spent on new housing </w:t>
      </w:r>
      <w:r w:rsidR="00D62EBE">
        <w:rPr>
          <w:sz w:val="28"/>
          <w:szCs w:val="28"/>
        </w:rPr>
        <w:t xml:space="preserve">– which wouldn’t go very far – while the PC would like to use it to </w:t>
      </w:r>
      <w:r w:rsidR="001F6017">
        <w:rPr>
          <w:sz w:val="28"/>
          <w:szCs w:val="28"/>
        </w:rPr>
        <w:t>refurb</w:t>
      </w:r>
      <w:r w:rsidR="00D62EBE">
        <w:rPr>
          <w:sz w:val="28"/>
          <w:szCs w:val="28"/>
        </w:rPr>
        <w:t xml:space="preserve">ish </w:t>
      </w:r>
      <w:r w:rsidR="001F6017">
        <w:rPr>
          <w:sz w:val="28"/>
          <w:szCs w:val="28"/>
        </w:rPr>
        <w:t xml:space="preserve">the </w:t>
      </w:r>
      <w:r w:rsidR="00D62EBE">
        <w:rPr>
          <w:sz w:val="28"/>
          <w:szCs w:val="28"/>
        </w:rPr>
        <w:t xml:space="preserve">Somerton </w:t>
      </w:r>
      <w:r w:rsidR="001F6017">
        <w:rPr>
          <w:sz w:val="28"/>
          <w:szCs w:val="28"/>
        </w:rPr>
        <w:t>Alms houses</w:t>
      </w:r>
      <w:r w:rsidR="00982252">
        <w:rPr>
          <w:sz w:val="28"/>
          <w:szCs w:val="28"/>
        </w:rPr>
        <w:t xml:space="preserve">. </w:t>
      </w:r>
      <w:r w:rsidR="00D62EBE">
        <w:rPr>
          <w:sz w:val="28"/>
          <w:szCs w:val="28"/>
        </w:rPr>
        <w:t>D</w:t>
      </w:r>
      <w:r w:rsidR="00E81876">
        <w:rPr>
          <w:sz w:val="28"/>
          <w:szCs w:val="28"/>
        </w:rPr>
        <w:t xml:space="preserve">espite our best attempts the new </w:t>
      </w:r>
      <w:r w:rsidR="002D776F">
        <w:rPr>
          <w:sz w:val="28"/>
          <w:szCs w:val="28"/>
        </w:rPr>
        <w:t>director of housing</w:t>
      </w:r>
      <w:r w:rsidR="00E81876">
        <w:rPr>
          <w:sz w:val="28"/>
          <w:szCs w:val="28"/>
        </w:rPr>
        <w:t xml:space="preserve"> at </w:t>
      </w:r>
      <w:proofErr w:type="spellStart"/>
      <w:r w:rsidR="00E81876">
        <w:rPr>
          <w:sz w:val="28"/>
          <w:szCs w:val="28"/>
        </w:rPr>
        <w:t>Babergh</w:t>
      </w:r>
      <w:proofErr w:type="spellEnd"/>
      <w:r w:rsidR="00E81876">
        <w:rPr>
          <w:sz w:val="28"/>
          <w:szCs w:val="28"/>
        </w:rPr>
        <w:t xml:space="preserve"> has declined our invitation to come and </w:t>
      </w:r>
      <w:r w:rsidR="002D776F">
        <w:rPr>
          <w:sz w:val="28"/>
          <w:szCs w:val="28"/>
        </w:rPr>
        <w:t xml:space="preserve">discuss </w:t>
      </w:r>
      <w:r w:rsidR="00E81876">
        <w:rPr>
          <w:sz w:val="28"/>
          <w:szCs w:val="28"/>
        </w:rPr>
        <w:t>it. But</w:t>
      </w:r>
      <w:r w:rsidR="001F6017">
        <w:rPr>
          <w:sz w:val="28"/>
          <w:szCs w:val="28"/>
        </w:rPr>
        <w:t xml:space="preserve"> </w:t>
      </w:r>
      <w:r w:rsidR="00D62EBE">
        <w:rPr>
          <w:sz w:val="28"/>
          <w:szCs w:val="28"/>
        </w:rPr>
        <w:t xml:space="preserve">rest assured </w:t>
      </w:r>
      <w:r w:rsidR="001F6017">
        <w:rPr>
          <w:sz w:val="28"/>
          <w:szCs w:val="28"/>
        </w:rPr>
        <w:t xml:space="preserve">we will continue </w:t>
      </w:r>
      <w:r w:rsidR="006910FD">
        <w:rPr>
          <w:sz w:val="28"/>
          <w:szCs w:val="28"/>
        </w:rPr>
        <w:t>to seek a resolution</w:t>
      </w:r>
      <w:r w:rsidR="00D62EBE">
        <w:rPr>
          <w:sz w:val="28"/>
          <w:szCs w:val="28"/>
        </w:rPr>
        <w:t xml:space="preserve"> soon</w:t>
      </w:r>
      <w:r w:rsidR="001F6017">
        <w:rPr>
          <w:sz w:val="28"/>
          <w:szCs w:val="28"/>
        </w:rPr>
        <w:t xml:space="preserve">. </w:t>
      </w:r>
    </w:p>
    <w:p w14:paraId="54EC900B" w14:textId="343BA4E2" w:rsidR="00F65F25" w:rsidRDefault="00E81876" w:rsidP="006D7CB3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FB44BF">
        <w:rPr>
          <w:sz w:val="28"/>
          <w:szCs w:val="28"/>
        </w:rPr>
        <w:t>March</w:t>
      </w:r>
      <w:r w:rsidR="00982252">
        <w:rPr>
          <w:sz w:val="28"/>
          <w:szCs w:val="28"/>
        </w:rPr>
        <w:t>,</w:t>
      </w:r>
      <w:r w:rsidR="00FB44BF">
        <w:rPr>
          <w:sz w:val="28"/>
          <w:szCs w:val="28"/>
        </w:rPr>
        <w:t xml:space="preserve"> </w:t>
      </w:r>
      <w:r w:rsidR="00F65F25">
        <w:rPr>
          <w:sz w:val="28"/>
          <w:szCs w:val="28"/>
        </w:rPr>
        <w:t>the PC received a grant for £7,</w:t>
      </w:r>
      <w:r>
        <w:rPr>
          <w:sz w:val="28"/>
          <w:szCs w:val="28"/>
        </w:rPr>
        <w:t>106</w:t>
      </w:r>
      <w:r w:rsidR="00F65F25">
        <w:rPr>
          <w:sz w:val="28"/>
          <w:szCs w:val="28"/>
        </w:rPr>
        <w:t xml:space="preserve"> from Groundwork </w:t>
      </w:r>
      <w:r w:rsidR="00D62EBE">
        <w:rPr>
          <w:sz w:val="28"/>
          <w:szCs w:val="28"/>
        </w:rPr>
        <w:t xml:space="preserve">- </w:t>
      </w:r>
      <w:r w:rsidR="002D776F">
        <w:rPr>
          <w:sz w:val="28"/>
          <w:szCs w:val="28"/>
        </w:rPr>
        <w:t xml:space="preserve">which is </w:t>
      </w:r>
      <w:r w:rsidR="00FB44BF">
        <w:rPr>
          <w:sz w:val="28"/>
          <w:szCs w:val="28"/>
        </w:rPr>
        <w:t>a federation of charities that support practical community action</w:t>
      </w:r>
      <w:r w:rsidR="002D776F">
        <w:rPr>
          <w:sz w:val="28"/>
          <w:szCs w:val="28"/>
        </w:rPr>
        <w:t>. This was</w:t>
      </w:r>
      <w:r w:rsidR="00FB44BF">
        <w:rPr>
          <w:sz w:val="28"/>
          <w:szCs w:val="28"/>
        </w:rPr>
        <w:t xml:space="preserve"> </w:t>
      </w:r>
      <w:r w:rsidR="00F65F25">
        <w:rPr>
          <w:sz w:val="28"/>
          <w:szCs w:val="28"/>
        </w:rPr>
        <w:t xml:space="preserve">for ongoing work </w:t>
      </w:r>
      <w:r w:rsidR="00FB44BF">
        <w:rPr>
          <w:sz w:val="28"/>
          <w:szCs w:val="28"/>
        </w:rPr>
        <w:t>on</w:t>
      </w:r>
      <w:r w:rsidR="00F65F25">
        <w:rPr>
          <w:sz w:val="28"/>
          <w:szCs w:val="28"/>
        </w:rPr>
        <w:t xml:space="preserve"> the Neighbourhood Plan</w:t>
      </w:r>
      <w:r w:rsidR="002D776F">
        <w:rPr>
          <w:sz w:val="28"/>
          <w:szCs w:val="28"/>
        </w:rPr>
        <w:t xml:space="preserve">. </w:t>
      </w:r>
      <w:r w:rsidR="00982252">
        <w:rPr>
          <w:sz w:val="28"/>
          <w:szCs w:val="28"/>
        </w:rPr>
        <w:t>Due to a technicality, w</w:t>
      </w:r>
      <w:r>
        <w:rPr>
          <w:sz w:val="28"/>
          <w:szCs w:val="28"/>
        </w:rPr>
        <w:t xml:space="preserve">e </w:t>
      </w:r>
      <w:r w:rsidR="00F65F25">
        <w:rPr>
          <w:sz w:val="28"/>
          <w:szCs w:val="28"/>
        </w:rPr>
        <w:t xml:space="preserve">have since had to return some of </w:t>
      </w:r>
      <w:r w:rsidR="00982252">
        <w:rPr>
          <w:sz w:val="28"/>
          <w:szCs w:val="28"/>
        </w:rPr>
        <w:t xml:space="preserve">the money </w:t>
      </w:r>
      <w:r w:rsidR="00F65F25">
        <w:rPr>
          <w:sz w:val="28"/>
          <w:szCs w:val="28"/>
        </w:rPr>
        <w:t xml:space="preserve">until work on the plan progresses further. </w:t>
      </w:r>
      <w:r>
        <w:rPr>
          <w:sz w:val="28"/>
          <w:szCs w:val="28"/>
        </w:rPr>
        <w:t xml:space="preserve">But </w:t>
      </w:r>
      <w:r w:rsidR="00FB44BF">
        <w:rPr>
          <w:sz w:val="28"/>
          <w:szCs w:val="28"/>
        </w:rPr>
        <w:t xml:space="preserve">we have </w:t>
      </w:r>
      <w:r w:rsidR="00D62EBE">
        <w:rPr>
          <w:sz w:val="28"/>
          <w:szCs w:val="28"/>
        </w:rPr>
        <w:t xml:space="preserve">been assured </w:t>
      </w:r>
      <w:r w:rsidR="00FB44BF">
        <w:rPr>
          <w:sz w:val="28"/>
          <w:szCs w:val="28"/>
        </w:rPr>
        <w:t>that it will be returned to us in the next financial year.</w:t>
      </w:r>
    </w:p>
    <w:p w14:paraId="5DEFDE43" w14:textId="6F313FBA" w:rsidR="00FB44BF" w:rsidRDefault="00FB44BF" w:rsidP="006D7CB3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The PC has also been sitting on £8,345 of money from the </w:t>
      </w:r>
      <w:r w:rsidR="00D62EBE">
        <w:rPr>
          <w:sz w:val="28"/>
          <w:szCs w:val="28"/>
        </w:rPr>
        <w:t xml:space="preserve">Neighbourhood </w:t>
      </w:r>
      <w:r w:rsidR="00F65F25">
        <w:rPr>
          <w:sz w:val="28"/>
          <w:szCs w:val="28"/>
        </w:rPr>
        <w:t>Community Infrastructure Levy (CIL)</w:t>
      </w:r>
      <w:r>
        <w:rPr>
          <w:sz w:val="28"/>
          <w:szCs w:val="28"/>
        </w:rPr>
        <w:t xml:space="preserve"> </w:t>
      </w:r>
      <w:r w:rsidR="00982252">
        <w:rPr>
          <w:sz w:val="28"/>
          <w:szCs w:val="28"/>
        </w:rPr>
        <w:t>– again a sort of tax on developers to deliver infrastructure to support</w:t>
      </w:r>
      <w:r w:rsidR="006910FD">
        <w:rPr>
          <w:sz w:val="28"/>
          <w:szCs w:val="28"/>
        </w:rPr>
        <w:t xml:space="preserve"> communities</w:t>
      </w:r>
      <w:r w:rsidR="00982252">
        <w:rPr>
          <w:sz w:val="28"/>
          <w:szCs w:val="28"/>
        </w:rPr>
        <w:t xml:space="preserve">. The PC had </w:t>
      </w:r>
      <w:r w:rsidR="00D62EBE">
        <w:rPr>
          <w:sz w:val="28"/>
          <w:szCs w:val="28"/>
        </w:rPr>
        <w:t xml:space="preserve">initially been told </w:t>
      </w:r>
      <w:r w:rsidR="00982252">
        <w:rPr>
          <w:sz w:val="28"/>
          <w:szCs w:val="28"/>
        </w:rPr>
        <w:t xml:space="preserve">the money </w:t>
      </w:r>
      <w:r w:rsidR="00D62EBE">
        <w:rPr>
          <w:sz w:val="28"/>
          <w:szCs w:val="28"/>
        </w:rPr>
        <w:t xml:space="preserve">had to be spent </w:t>
      </w:r>
      <w:r>
        <w:rPr>
          <w:sz w:val="28"/>
          <w:szCs w:val="28"/>
        </w:rPr>
        <w:t>before September</w:t>
      </w:r>
      <w:r w:rsidR="00982252">
        <w:rPr>
          <w:sz w:val="28"/>
          <w:szCs w:val="28"/>
        </w:rPr>
        <w:t xml:space="preserve"> but has since discovered that deadlines are no longer imposed. </w:t>
      </w:r>
      <w:r w:rsidR="00D62EBE">
        <w:rPr>
          <w:sz w:val="28"/>
          <w:szCs w:val="28"/>
        </w:rPr>
        <w:t>We hope to</w:t>
      </w:r>
      <w:r>
        <w:rPr>
          <w:sz w:val="28"/>
          <w:szCs w:val="28"/>
        </w:rPr>
        <w:t xml:space="preserve"> </w:t>
      </w:r>
      <w:r w:rsidR="00D62EBE">
        <w:rPr>
          <w:sz w:val="28"/>
          <w:szCs w:val="28"/>
        </w:rPr>
        <w:t xml:space="preserve">use the money to </w:t>
      </w:r>
      <w:r>
        <w:rPr>
          <w:sz w:val="28"/>
          <w:szCs w:val="28"/>
        </w:rPr>
        <w:t xml:space="preserve">refurbish the war memorial and </w:t>
      </w:r>
      <w:r w:rsidR="00D62EBE">
        <w:rPr>
          <w:sz w:val="28"/>
          <w:szCs w:val="28"/>
        </w:rPr>
        <w:t xml:space="preserve">upgrade </w:t>
      </w:r>
      <w:r>
        <w:rPr>
          <w:sz w:val="28"/>
          <w:szCs w:val="28"/>
        </w:rPr>
        <w:t>the churchyard</w:t>
      </w:r>
      <w:r w:rsidR="006910FD">
        <w:rPr>
          <w:sz w:val="28"/>
          <w:szCs w:val="28"/>
        </w:rPr>
        <w:t xml:space="preserve"> soon.</w:t>
      </w:r>
    </w:p>
    <w:p w14:paraId="7BC13971" w14:textId="4F66A34D" w:rsidR="008A6C94" w:rsidRDefault="006910FD" w:rsidP="006D7CB3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I am pleased to report that t</w:t>
      </w:r>
      <w:r w:rsidR="00FB44BF">
        <w:rPr>
          <w:sz w:val="28"/>
          <w:szCs w:val="28"/>
        </w:rPr>
        <w:t xml:space="preserve">he </w:t>
      </w:r>
      <w:r w:rsidR="00982252">
        <w:rPr>
          <w:sz w:val="28"/>
          <w:szCs w:val="28"/>
        </w:rPr>
        <w:t xml:space="preserve">PC’s </w:t>
      </w:r>
      <w:r w:rsidR="00FB44BF">
        <w:rPr>
          <w:sz w:val="28"/>
          <w:szCs w:val="28"/>
        </w:rPr>
        <w:t xml:space="preserve">bank account </w:t>
      </w:r>
      <w:r w:rsidR="002D776F">
        <w:rPr>
          <w:sz w:val="28"/>
          <w:szCs w:val="28"/>
        </w:rPr>
        <w:t>is in rude</w:t>
      </w:r>
      <w:r w:rsidR="00FB44BF">
        <w:rPr>
          <w:sz w:val="28"/>
          <w:szCs w:val="28"/>
        </w:rPr>
        <w:t xml:space="preserve"> health. At the March year-end the</w:t>
      </w:r>
      <w:r w:rsidR="002D776F">
        <w:rPr>
          <w:sz w:val="28"/>
          <w:szCs w:val="28"/>
        </w:rPr>
        <w:t xml:space="preserve"> bank balance was </w:t>
      </w:r>
      <w:r w:rsidR="00DF35FA">
        <w:rPr>
          <w:sz w:val="28"/>
          <w:szCs w:val="28"/>
        </w:rPr>
        <w:t>£58,561</w:t>
      </w:r>
      <w:r w:rsidR="00FB44BF">
        <w:rPr>
          <w:sz w:val="28"/>
          <w:szCs w:val="28"/>
        </w:rPr>
        <w:t xml:space="preserve">. That compares to </w:t>
      </w:r>
      <w:r w:rsidR="00DF35FA">
        <w:rPr>
          <w:sz w:val="28"/>
          <w:szCs w:val="28"/>
        </w:rPr>
        <w:t xml:space="preserve">£50,176 at the end of last year. </w:t>
      </w:r>
      <w:r w:rsidR="00D62EBE">
        <w:rPr>
          <w:sz w:val="28"/>
          <w:szCs w:val="28"/>
        </w:rPr>
        <w:t xml:space="preserve"> However, t</w:t>
      </w:r>
      <w:r w:rsidR="00DF35FA">
        <w:rPr>
          <w:sz w:val="28"/>
          <w:szCs w:val="28"/>
        </w:rPr>
        <w:t xml:space="preserve">he PC felt </w:t>
      </w:r>
      <w:r w:rsidR="00D62EBE">
        <w:rPr>
          <w:sz w:val="28"/>
          <w:szCs w:val="28"/>
        </w:rPr>
        <w:t xml:space="preserve">that </w:t>
      </w:r>
      <w:r w:rsidR="00DF35FA">
        <w:rPr>
          <w:sz w:val="28"/>
          <w:szCs w:val="28"/>
        </w:rPr>
        <w:t xml:space="preserve">with the very high rate of inflation that the precept </w:t>
      </w:r>
      <w:r w:rsidR="008A6C94">
        <w:rPr>
          <w:sz w:val="28"/>
          <w:szCs w:val="28"/>
        </w:rPr>
        <w:t xml:space="preserve">– which </w:t>
      </w:r>
      <w:r>
        <w:rPr>
          <w:sz w:val="28"/>
          <w:szCs w:val="28"/>
        </w:rPr>
        <w:t xml:space="preserve">is </w:t>
      </w:r>
      <w:r w:rsidR="008A6C94">
        <w:rPr>
          <w:sz w:val="28"/>
          <w:szCs w:val="28"/>
        </w:rPr>
        <w:t xml:space="preserve">the amount of money it </w:t>
      </w:r>
      <w:r w:rsidR="002D776F">
        <w:rPr>
          <w:sz w:val="28"/>
          <w:szCs w:val="28"/>
        </w:rPr>
        <w:t xml:space="preserve">asks of </w:t>
      </w:r>
      <w:proofErr w:type="spellStart"/>
      <w:r w:rsidR="00D62EBE">
        <w:rPr>
          <w:sz w:val="28"/>
          <w:szCs w:val="28"/>
        </w:rPr>
        <w:t>Hartest</w:t>
      </w:r>
      <w:proofErr w:type="spellEnd"/>
      <w:r w:rsidR="00D62EBE">
        <w:rPr>
          <w:sz w:val="28"/>
          <w:szCs w:val="28"/>
        </w:rPr>
        <w:t xml:space="preserve"> </w:t>
      </w:r>
      <w:r w:rsidR="008A6C94">
        <w:rPr>
          <w:sz w:val="28"/>
          <w:szCs w:val="28"/>
        </w:rPr>
        <w:t xml:space="preserve">council taxpayers </w:t>
      </w:r>
      <w:r w:rsidR="002D776F">
        <w:rPr>
          <w:sz w:val="28"/>
          <w:szCs w:val="28"/>
        </w:rPr>
        <w:t xml:space="preserve">each year - </w:t>
      </w:r>
      <w:r w:rsidR="008A6C94">
        <w:rPr>
          <w:sz w:val="28"/>
          <w:szCs w:val="28"/>
        </w:rPr>
        <w:t>should be increased to £13,938, a £311 rise.</w:t>
      </w:r>
    </w:p>
    <w:p w14:paraId="743E7BB4" w14:textId="4F86CE20" w:rsidR="008A6C94" w:rsidRDefault="008A6C94" w:rsidP="006D7CB3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So far this year we have purchase</w:t>
      </w:r>
      <w:r w:rsidR="00982252">
        <w:rPr>
          <w:sz w:val="28"/>
          <w:szCs w:val="28"/>
        </w:rPr>
        <w:t>d numerous</w:t>
      </w:r>
      <w:r w:rsidR="002D776F">
        <w:rPr>
          <w:sz w:val="28"/>
          <w:szCs w:val="28"/>
        </w:rPr>
        <w:t xml:space="preserve"> grit bins, a new dog waste bin, have bought a teak bench</w:t>
      </w:r>
      <w:r w:rsidR="00982252">
        <w:rPr>
          <w:sz w:val="28"/>
          <w:szCs w:val="28"/>
        </w:rPr>
        <w:t>, which is awaiting a plaque</w:t>
      </w:r>
      <w:r w:rsidR="002D776F">
        <w:rPr>
          <w:sz w:val="28"/>
          <w:szCs w:val="28"/>
        </w:rPr>
        <w:t xml:space="preserve">, some jubilee mugs, contributed to the Christmas tree and lights and have paid for the renovation of bins on the green and obviously have kept the grass </w:t>
      </w:r>
      <w:r w:rsidR="00D62EBE">
        <w:rPr>
          <w:sz w:val="28"/>
          <w:szCs w:val="28"/>
        </w:rPr>
        <w:t>neat</w:t>
      </w:r>
      <w:r w:rsidR="002D776F">
        <w:rPr>
          <w:sz w:val="28"/>
          <w:szCs w:val="28"/>
        </w:rPr>
        <w:t xml:space="preserve"> and our trees trimmed. </w:t>
      </w:r>
    </w:p>
    <w:p w14:paraId="647526F5" w14:textId="3CDAC195" w:rsidR="006D7CB3" w:rsidRPr="006D7CB3" w:rsidRDefault="008A6C94" w:rsidP="006D7CB3">
      <w:p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We hope you feel </w:t>
      </w:r>
      <w:r w:rsidR="002D776F">
        <w:rPr>
          <w:sz w:val="28"/>
          <w:szCs w:val="28"/>
        </w:rPr>
        <w:t xml:space="preserve">your money </w:t>
      </w:r>
      <w:r>
        <w:rPr>
          <w:sz w:val="28"/>
          <w:szCs w:val="28"/>
        </w:rPr>
        <w:t>is being spent wisely.</w:t>
      </w:r>
      <w:r w:rsidR="002D776F">
        <w:rPr>
          <w:sz w:val="28"/>
          <w:szCs w:val="28"/>
        </w:rPr>
        <w:t xml:space="preserve"> </w:t>
      </w:r>
      <w:r w:rsidR="00982252">
        <w:rPr>
          <w:sz w:val="28"/>
          <w:szCs w:val="28"/>
        </w:rPr>
        <w:t xml:space="preserve">But if </w:t>
      </w:r>
      <w:r w:rsidR="002D776F">
        <w:rPr>
          <w:sz w:val="28"/>
          <w:szCs w:val="28"/>
        </w:rPr>
        <w:t xml:space="preserve">you have any ideas on </w:t>
      </w:r>
      <w:r w:rsidR="00D62EBE">
        <w:rPr>
          <w:sz w:val="28"/>
          <w:szCs w:val="28"/>
        </w:rPr>
        <w:t>anything</w:t>
      </w:r>
      <w:r w:rsidR="002D776F">
        <w:rPr>
          <w:sz w:val="28"/>
          <w:szCs w:val="28"/>
        </w:rPr>
        <w:t xml:space="preserve"> you would like the PC to look to purchasing for the village don’t hesitate to contact us.</w:t>
      </w:r>
    </w:p>
    <w:sectPr w:rsidR="006D7CB3" w:rsidRPr="006D7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C0"/>
    <w:rsid w:val="001F6017"/>
    <w:rsid w:val="002441AE"/>
    <w:rsid w:val="002D776F"/>
    <w:rsid w:val="006910FD"/>
    <w:rsid w:val="006D7CB3"/>
    <w:rsid w:val="008A6C94"/>
    <w:rsid w:val="00982252"/>
    <w:rsid w:val="009B10E9"/>
    <w:rsid w:val="00CE5DC0"/>
    <w:rsid w:val="00D62EBE"/>
    <w:rsid w:val="00DF35FA"/>
    <w:rsid w:val="00DF7F5B"/>
    <w:rsid w:val="00E81876"/>
    <w:rsid w:val="00F65F25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D5099"/>
  <w15:chartTrackingRefBased/>
  <w15:docId w15:val="{79CD4FEC-8B39-411D-965E-693C1D42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0"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Rix</dc:creator>
  <cp:keywords/>
  <dc:description/>
  <cp:lastModifiedBy>Di Rix</cp:lastModifiedBy>
  <cp:revision>9</cp:revision>
  <cp:lastPrinted>2023-04-22T10:48:00Z</cp:lastPrinted>
  <dcterms:created xsi:type="dcterms:W3CDTF">2023-04-18T17:52:00Z</dcterms:created>
  <dcterms:modified xsi:type="dcterms:W3CDTF">2023-04-22T10:52:00Z</dcterms:modified>
</cp:coreProperties>
</file>